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62" w:rsidRPr="00E63586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</w:t>
      </w:r>
    </w:p>
    <w:p w:rsidR="00B30762" w:rsidRPr="00E63586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Оценка образовательного веб-сайта как  учебного инструмента</w:t>
      </w: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Дорогой друг!</w:t>
      </w:r>
    </w:p>
    <w:p w:rsidR="00B30762" w:rsidRPr="003C6113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Мы проводим социологическое исследование.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Его цель: определить роль образовательного веб-сайта в учебном процессе студентов.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Анонимность анкетирования гарантируем!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Внимательно прочитайте вопрос и варианты ответа на него. Выделите кружком один или несколько вариантов ответов, наиболее подходящих вам. На те вопросы, где нет готового варианта ответа, отвечать нужно подробно, своими словами.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Надеемся, что Вы искренне и обдуманно ответите на наши вопросы.</w:t>
      </w: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C61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Благодарим за помощь!</w:t>
      </w:r>
    </w:p>
    <w:p w:rsidR="00B30762" w:rsidRPr="003C6113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своей учебной деятельности каким источником информации Вам удобнее всего пользоваться?</w:t>
      </w:r>
    </w:p>
    <w:p w:rsidR="00B30762" w:rsidRPr="00FD27E4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FD27E4">
        <w:rPr>
          <w:rFonts w:ascii="Times New Roman" w:hAnsi="Times New Roman" w:cs="Times New Roman"/>
          <w:noProof/>
          <w:sz w:val="28"/>
          <w:szCs w:val="28"/>
          <w:lang w:eastAsia="ru-RU"/>
        </w:rPr>
        <w:t>) печ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FD27E4">
        <w:rPr>
          <w:rFonts w:ascii="Times New Roman" w:hAnsi="Times New Roman" w:cs="Times New Roman"/>
          <w:noProof/>
          <w:sz w:val="28"/>
          <w:szCs w:val="28"/>
          <w:lang w:eastAsia="ru-RU"/>
        </w:rPr>
        <w:t>тными изданиями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B30762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FD27E4">
        <w:rPr>
          <w:rFonts w:ascii="Times New Roman" w:hAnsi="Times New Roman" w:cs="Times New Roman"/>
          <w:noProof/>
          <w:sz w:val="28"/>
          <w:szCs w:val="28"/>
          <w:lang w:eastAsia="ru-RU"/>
        </w:rPr>
        <w:t>) эле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FD2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тронными ресурсами. </w:t>
      </w:r>
    </w:p>
    <w:p w:rsidR="00B30762" w:rsidRPr="00FD27E4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выполнении домашнего задания какое поведение наиболее характерно для Вас:</w:t>
      </w:r>
    </w:p>
    <w:p w:rsidR="00B30762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ограничиваюсь только чтением записей в тетради;</w:t>
      </w:r>
    </w:p>
    <w:p w:rsidR="00B30762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прочитаю дополнительно лекцию в учебнике/на сайте;</w:t>
      </w:r>
    </w:p>
    <w:p w:rsidR="00B30762" w:rsidRDefault="00B30762" w:rsidP="00B3076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если что-то заинтересовало, поищу дополнительную информацию в Интернете.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Когда Вам задали написать реферат или сделать доклад, где Вы берете информацию: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в Интернете;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дома много книг и журналов;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в библиотеке АПТ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на сайте преподавателя Борзиловой Л.В. упростила ли лично для Вас учебный процесс?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да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нет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затрудняюсь ответить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8460FA" w:rsidRDefault="00B30762" w:rsidP="00B30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60FA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на сайте препода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вателя Борзиловой Л.В. сделала </w:t>
      </w:r>
      <w:r w:rsidRPr="008460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 лично для Вас учебный процесс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более интересным</w:t>
      </w:r>
      <w:r w:rsidRPr="008460FA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B30762" w:rsidRPr="008460FA" w:rsidRDefault="00B30762" w:rsidP="00B30762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60FA">
        <w:rPr>
          <w:rFonts w:ascii="Times New Roman" w:hAnsi="Times New Roman" w:cs="Times New Roman"/>
          <w:noProof/>
          <w:sz w:val="28"/>
          <w:szCs w:val="28"/>
          <w:lang w:eastAsia="ru-RU"/>
        </w:rPr>
        <w:t>а) да</w:t>
      </w:r>
    </w:p>
    <w:p w:rsidR="00B30762" w:rsidRPr="008460FA" w:rsidRDefault="00B30762" w:rsidP="00B30762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460FA">
        <w:rPr>
          <w:rFonts w:ascii="Times New Roman" w:hAnsi="Times New Roman" w:cs="Times New Roman"/>
          <w:noProof/>
          <w:sz w:val="28"/>
          <w:szCs w:val="28"/>
          <w:lang w:eastAsia="ru-RU"/>
        </w:rPr>
        <w:t>б) нет</w:t>
      </w:r>
    </w:p>
    <w:p w:rsidR="00B30762" w:rsidRDefault="00B30762" w:rsidP="00B30762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затрудняюсь ответить.</w:t>
      </w:r>
    </w:p>
    <w:p w:rsidR="00B30762" w:rsidRPr="009F5048" w:rsidRDefault="00B30762" w:rsidP="00B30762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Какой элемент сайта Вы считаете наиболее удачным?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в лекциях выделены ключевые слова;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картинки и схемы позволяют лучше понять тему;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можно посмотреть видео;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г) всегда заранее знаешь  задания к зачету, можно подготовиться и  не нервничать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д) можно задать вопрос преподавателю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е) есть информация о конкурсах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ж) свой вариант ответа  _______________________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Вы считаете, должен ли быть веб-сайт у каждого преподавателя?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да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нет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затрудняюсь ответить.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чем минусы работы с веб-сайтом?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</w:t>
      </w: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чем плюсы работы с веб-сайтом?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бы Вы предложили изменить на веб-сайте преподавателя Борзиловой Л.В.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Ваш пол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Ваш возраст</w:t>
      </w:r>
    </w:p>
    <w:p w:rsidR="00B30762" w:rsidRDefault="00B30762" w:rsidP="00B3076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4B2F3F" w:rsidRDefault="00B30762" w:rsidP="00B3076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Спасибо за сотрудничество! </w:t>
      </w:r>
    </w:p>
    <w:p w:rsidR="009463A3" w:rsidRDefault="009463A3"/>
    <w:p w:rsidR="00B30762" w:rsidRDefault="00B30762"/>
    <w:p w:rsidR="00B30762" w:rsidRPr="00492896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Анализ эффективности использования сайта в образовательной деятельности педагога </w:t>
      </w:r>
      <w:proofErr w:type="gramEnd"/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337BAE" w:rsidRDefault="00B30762" w:rsidP="00B3076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7BAE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Практика показала позитивную динамику по качеству преподавания с использованием возможностей сайта (абсолютная успеваемость – 100%, качественная – достигает 77%). На едином портале Интернет-тестирования в сфере образования (http://www.i-exam.ru/#) срез в 2014 году по дисциплине история в группе ИС-141б имел 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сокие результаты: 96% из 100%. </w:t>
      </w:r>
    </w:p>
    <w:p w:rsidR="00B30762" w:rsidRPr="00337BAE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7BA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Сайт позволяет учитывать индивидуальные предпочтения всех обучающихся. Так в разделе «Что? Где? Когда?» выгружаются конкурсы различных уровней и тематик. В разделе «Творческие работы» выгружаются отчётные работы по различным проектам. Обратная связь предполагает, что обучающийся в любой момент может проконсультироваться с преподавателем по интересующему его вопросу, то есть снимается </w:t>
      </w:r>
      <w:r w:rsidRPr="00337B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психологический барьер (страх, стеснение), который часто возникает при личном контакте.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7BA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Все студенты на первой паре получают адрес электронной почты преподавателя, на каждого студента заводится электронная папка, где собирается кейс или портфолио.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Мы провели опрос пользователей сайтом студентов групп СМ-141б, ИС-141б и ИС-142 (анкета </w:t>
      </w:r>
      <w:r w:rsidRPr="008E676F">
        <w:rPr>
          <w:rFonts w:ascii="Times New Roman" w:hAnsi="Times New Roman" w:cs="Times New Roman"/>
          <w:noProof/>
          <w:sz w:val="28"/>
          <w:szCs w:val="28"/>
          <w:lang w:eastAsia="ru-RU"/>
        </w:rPr>
        <w:t>«Оценка образовательного веб-сайта как  учебного инструмента»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см. Приложение1)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 опросе приняли участие 85 студентов, из них 69 – юношей, 16 – девушек.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1CBD5" wp14:editId="1F955D42">
            <wp:extent cx="634365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06" cy="2929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Ответ на первый вопрос выявил явное предпочтение студентов использовать в учебной деятельности электронные ресурсы.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76D44" wp14:editId="43979DB3">
            <wp:simplePos x="0" y="0"/>
            <wp:positionH relativeFrom="column">
              <wp:posOffset>251460</wp:posOffset>
            </wp:positionH>
            <wp:positionV relativeFrom="paragraph">
              <wp:posOffset>21590</wp:posOffset>
            </wp:positionV>
            <wp:extent cx="601027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66" y="21523"/>
                <wp:lineTo x="215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1 - огр</w:t>
      </w:r>
      <w:r w:rsidRPr="00BF4606">
        <w:rPr>
          <w:rFonts w:ascii="Times New Roman" w:hAnsi="Times New Roman" w:cs="Times New Roman"/>
          <w:noProof/>
          <w:sz w:val="28"/>
          <w:szCs w:val="28"/>
          <w:lang w:eastAsia="ru-RU"/>
        </w:rPr>
        <w:t>аничиваюсь 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лько чтением записей в тетради;</w:t>
      </w:r>
    </w:p>
    <w:p w:rsidR="00B30762" w:rsidRPr="00BF4606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2 - </w:t>
      </w:r>
      <w:r w:rsidRPr="00BF4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прочитаю дополнительно лекцию в учебнике/на сайте;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3 - </w:t>
      </w:r>
      <w:r w:rsidRPr="00BF4606">
        <w:rPr>
          <w:rFonts w:ascii="Times New Roman" w:hAnsi="Times New Roman" w:cs="Times New Roman"/>
          <w:noProof/>
          <w:sz w:val="28"/>
          <w:szCs w:val="28"/>
          <w:lang w:eastAsia="ru-RU"/>
        </w:rPr>
        <w:t>если что-то заинтересовало, поищу дополнительную информацию в Интернете.</w:t>
      </w: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Большинство респондентов высказались, что при наличие интереса к информации предпочтут расширить свои знания за счет Интернет-ресурсов.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89A742" wp14:editId="7DE25089">
            <wp:simplePos x="0" y="0"/>
            <wp:positionH relativeFrom="column">
              <wp:posOffset>318135</wp:posOffset>
            </wp:positionH>
            <wp:positionV relativeFrom="paragraph">
              <wp:posOffset>124460</wp:posOffset>
            </wp:positionV>
            <wp:extent cx="59436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531" y="21448"/>
                <wp:lineTo x="215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3877D3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1-  в Интер</w:t>
      </w:r>
      <w:r w:rsidRPr="003877D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3877D3">
        <w:rPr>
          <w:rFonts w:ascii="Times New Roman" w:hAnsi="Times New Roman" w:cs="Times New Roman"/>
          <w:noProof/>
          <w:sz w:val="28"/>
          <w:szCs w:val="28"/>
          <w:lang w:eastAsia="ru-RU"/>
        </w:rPr>
        <w:t>те;</w:t>
      </w:r>
    </w:p>
    <w:p w:rsidR="00B30762" w:rsidRPr="003877D3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2- </w:t>
      </w:r>
      <w:r w:rsidRPr="003877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дома много книг и журналов;</w:t>
      </w:r>
    </w:p>
    <w:p w:rsidR="00B30762" w:rsidRPr="003877D3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3 - </w:t>
      </w:r>
      <w:r w:rsidRPr="003877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библиотеке АПТ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Подавляющее большинство респондентов использует в качестве источника дополнительной информации Интернет.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E38957F" wp14:editId="0BCC218D">
            <wp:simplePos x="0" y="0"/>
            <wp:positionH relativeFrom="column">
              <wp:posOffset>337185</wp:posOffset>
            </wp:positionH>
            <wp:positionV relativeFrom="paragraph">
              <wp:posOffset>12065</wp:posOffset>
            </wp:positionV>
            <wp:extent cx="5972175" cy="2943225"/>
            <wp:effectExtent l="0" t="0" r="9525" b="9525"/>
            <wp:wrapThrough wrapText="bothSides">
              <wp:wrapPolygon edited="0">
                <wp:start x="0" y="0"/>
                <wp:lineTo x="0" y="21530"/>
                <wp:lineTo x="21566" y="21530"/>
                <wp:lineTo x="215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0B4865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1 - </w:t>
      </w:r>
      <w:r w:rsidRPr="000B4865">
        <w:rPr>
          <w:rFonts w:ascii="Times New Roman" w:hAnsi="Times New Roman" w:cs="Times New Roman"/>
          <w:noProof/>
          <w:sz w:val="28"/>
          <w:szCs w:val="28"/>
          <w:lang w:eastAsia="ru-RU"/>
        </w:rPr>
        <w:t>да</w:t>
      </w:r>
    </w:p>
    <w:p w:rsidR="00B30762" w:rsidRPr="000B4865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2 -</w:t>
      </w:r>
      <w:r w:rsidRPr="000B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нет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3 - </w:t>
      </w:r>
      <w:r w:rsidRPr="000B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затрудняюсь ответить</w:t>
      </w: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12FCDCE" wp14:editId="11F7186D">
            <wp:simplePos x="0" y="0"/>
            <wp:positionH relativeFrom="column">
              <wp:posOffset>289560</wp:posOffset>
            </wp:positionH>
            <wp:positionV relativeFrom="paragraph">
              <wp:posOffset>71120</wp:posOffset>
            </wp:positionV>
            <wp:extent cx="6096000" cy="2892425"/>
            <wp:effectExtent l="0" t="0" r="0" b="3175"/>
            <wp:wrapThrough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426F14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1- </w:t>
      </w:r>
      <w:r w:rsidRPr="00426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</w:t>
      </w:r>
    </w:p>
    <w:p w:rsidR="00B30762" w:rsidRPr="00426F14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2 -</w:t>
      </w:r>
      <w:r w:rsidRPr="00426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нет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3 - </w:t>
      </w:r>
      <w:r w:rsidRPr="00426F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затрудняюсь ответить.</w:t>
      </w: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Интересен тот факт, что упрощение учебного процесса при помощи веб-сайта признали практически все (93%), а вот более интересной признали работу на сайте уже только 75%. Этому может быть два объяснения: сайт находится еще в разработке и не все ресурсы задействованы и/или потребительский характер некоторых студентов, не желающих искать дополнительную информацию самостоятельно. </w:t>
      </w:r>
      <w:proofErr w:type="gramEnd"/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Pr="0055767A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F70D71A" wp14:editId="36F8E18E">
            <wp:simplePos x="0" y="0"/>
            <wp:positionH relativeFrom="column">
              <wp:posOffset>60960</wp:posOffset>
            </wp:positionH>
            <wp:positionV relativeFrom="paragraph">
              <wp:posOffset>186690</wp:posOffset>
            </wp:positionV>
            <wp:extent cx="6151245" cy="3194685"/>
            <wp:effectExtent l="0" t="0" r="1905" b="5715"/>
            <wp:wrapThrough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лекциях выделены ключевые слова;</w:t>
      </w:r>
    </w:p>
    <w:p w:rsidR="00B30762" w:rsidRPr="0055767A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картинки и схемы позволяют лучше понять тему;</w:t>
      </w:r>
    </w:p>
    <w:p w:rsidR="00B30762" w:rsidRPr="0055767A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 посмотреть видео;</w:t>
      </w:r>
    </w:p>
    <w:p w:rsidR="00B30762" w:rsidRPr="0055767A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всегда заранее знаешь  задания к зачету, можно подготовиться и  не нервничать</w:t>
      </w:r>
    </w:p>
    <w:p w:rsidR="00B30762" w:rsidRPr="0055767A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 задать вопрос преподавателю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6- </w:t>
      </w:r>
      <w:r w:rsidRPr="00557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есть информация о конкурсах</w:t>
      </w:r>
    </w:p>
    <w:p w:rsidR="00B30762" w:rsidRDefault="00B30762" w:rsidP="00B3076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Как видно из ответов респондентов, веб-сайт позволил снять страх перед неизвестностью опроса – 100% (все) студенты оценили именно выгрузку на сайте вопросов и задний к зачетам.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Также студенты оценили выделение к тексте лекций ключевых слов (87%).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F1C7A7" wp14:editId="4A84F496">
            <wp:simplePos x="0" y="0"/>
            <wp:positionH relativeFrom="column">
              <wp:posOffset>184785</wp:posOffset>
            </wp:positionH>
            <wp:positionV relativeFrom="paragraph">
              <wp:posOffset>569595</wp:posOffset>
            </wp:positionV>
            <wp:extent cx="622935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Равнодушие проявляется только к позиции «наличие информации о конкурсах».</w:t>
      </w:r>
    </w:p>
    <w:p w:rsidR="00B30762" w:rsidRDefault="00B30762" w:rsidP="00B3076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Ответ на седьмой вопрос показал, что студенты отдают предпочтение обучению на веб-сайтах. Ответ коррелирется с вопросом первым (88% выбрали электронные носители информации). </w:t>
      </w:r>
    </w:p>
    <w:p w:rsidR="00B30762" w:rsidRDefault="00B30762" w:rsidP="00B3076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Вопрос 8 предлагал перечислить минусы работы с веб-сайтами.</w:t>
      </w:r>
    </w:p>
    <w:p w:rsidR="00B30762" w:rsidRDefault="00B30762" w:rsidP="00B3076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Ответы: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вирусы;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иногда сайты не открываются, долго загружаются (потеря времени);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работа ПК зависит от электричества;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необходимо регистрироваться.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Вопрос 9 предлагал перечислить плюсы работы с веб-сайтом. 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Ответы: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получаешь больше информации;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преподаватель выгружает только нужную информацию под свои требования;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все в одном месте (лекции, вопросы, задания);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быстый поиск информации и нет привязки к месту и времени (можно подключиться даже в дороге или поздно вечером);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если заболел, то занимаешься самостоятельно;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можно задать вопрос перподавателю.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Вопрос 10 предлагл дать конструктивную критику сайту преподавателя Борзиловой Л.В.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Ответы: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- 27% опрошенных сказали, что все хоршо, все устраивает и ничего не надо менять;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сделать более оперативным и понятным поиск между лекциями (переходы с одной темы на другую);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следать более оптимистичной (красочной) главную страницу;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добавить раздел новостей на главную страницу и систематически их обновлять;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сделать мобильную версию сайта;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добавить музыку (картинки, видео);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добавить чат, упростить общение с преподавателем;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сделать смену цвета букв под ночное чтение;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укоротить адрес сайта;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сделать голосовые лекции.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616E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Итак,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опрос показал, что сайт – востребован, подавляющее большинство работой на сайте удовлетворены. Мониторинг успеваемости по годам показывает устойчивую позитивную динамику роста качества. Если до использования сайта рубежные зачеты сдавали на 10-30% с первого раза, то теперь показатель 93-100%.</w:t>
      </w: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Итоговая аттестация по курсу истории была 27-49% качества, теперь результаты достигают 77-80%.</w:t>
      </w:r>
    </w:p>
    <w:p w:rsidR="00EC63A1" w:rsidRDefault="00EC63A1" w:rsidP="00EC63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</w:t>
      </w:r>
    </w:p>
    <w:p w:rsidR="00EC63A1" w:rsidRDefault="00EC63A1" w:rsidP="00EC63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Мониторинга измерителей </w:t>
      </w:r>
      <w:bookmarkStart w:id="0" w:name="_GoBack"/>
      <w:bookmarkEnd w:id="0"/>
    </w:p>
    <w:p w:rsidR="00E25768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902F5D" w:rsidTr="00902F5D">
        <w:tc>
          <w:tcPr>
            <w:tcW w:w="1809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969" w:type="dxa"/>
          </w:tcPr>
          <w:p w:rsidR="00EC63A1" w:rsidRDefault="00EC63A1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</w:t>
            </w:r>
            <w:r w:rsidR="00902F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02F5D" w:rsidRDefault="00902F5D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реализации Проекта </w:t>
            </w:r>
          </w:p>
          <w:p w:rsidR="00902F5D" w:rsidRDefault="00902F5D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93" w:type="dxa"/>
          </w:tcPr>
          <w:p w:rsidR="00EC63A1" w:rsidRDefault="00EC63A1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ПОСЛЕ</w:t>
            </w:r>
          </w:p>
          <w:p w:rsidR="00902F5D" w:rsidRDefault="00902F5D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реализации Преокта </w:t>
            </w:r>
          </w:p>
          <w:p w:rsidR="00902F5D" w:rsidRDefault="00902F5D" w:rsidP="00E257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%</w:t>
            </w:r>
          </w:p>
        </w:tc>
      </w:tr>
      <w:tr w:rsidR="00902F5D" w:rsidTr="00902F5D">
        <w:tc>
          <w:tcPr>
            <w:tcW w:w="1809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Рубежный зачет</w:t>
            </w:r>
          </w:p>
        </w:tc>
        <w:tc>
          <w:tcPr>
            <w:tcW w:w="3969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3793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93-100</w:t>
            </w:r>
          </w:p>
        </w:tc>
      </w:tr>
      <w:tr w:rsidR="00902F5D" w:rsidTr="00902F5D">
        <w:tc>
          <w:tcPr>
            <w:tcW w:w="1809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Итоговая </w:t>
            </w:r>
            <w:r w:rsidR="00EC6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тестация</w:t>
            </w:r>
          </w:p>
        </w:tc>
        <w:tc>
          <w:tcPr>
            <w:tcW w:w="3969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27-49</w:t>
            </w:r>
          </w:p>
        </w:tc>
        <w:tc>
          <w:tcPr>
            <w:tcW w:w="3793" w:type="dxa"/>
          </w:tcPr>
          <w:p w:rsidR="00902F5D" w:rsidRDefault="00902F5D" w:rsidP="00902F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77-80</w:t>
            </w:r>
          </w:p>
        </w:tc>
      </w:tr>
    </w:tbl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 w:rsidP="00B307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0762" w:rsidRDefault="00B30762"/>
    <w:sectPr w:rsidR="00B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BDD"/>
    <w:multiLevelType w:val="hybridMultilevel"/>
    <w:tmpl w:val="9C2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2"/>
    <w:rsid w:val="00902F5D"/>
    <w:rsid w:val="009463A3"/>
    <w:rsid w:val="00B30762"/>
    <w:rsid w:val="00E25768"/>
    <w:rsid w:val="00E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2024-02-14T19:22:00Z</dcterms:created>
  <dcterms:modified xsi:type="dcterms:W3CDTF">2024-02-14T19:29:00Z</dcterms:modified>
</cp:coreProperties>
</file>